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179" w:type="dxa"/>
        <w:jc w:val="center"/>
        <w:tblInd w:w="-550" w:type="dxa"/>
        <w:tblLook w:val="04A0"/>
      </w:tblPr>
      <w:tblGrid>
        <w:gridCol w:w="658"/>
        <w:gridCol w:w="2033"/>
        <w:gridCol w:w="1556"/>
        <w:gridCol w:w="4967"/>
        <w:gridCol w:w="1965"/>
      </w:tblGrid>
      <w:tr w:rsidR="009F778D" w:rsidRPr="0018298C" w:rsidTr="000415B4">
        <w:trPr>
          <w:jc w:val="center"/>
        </w:trPr>
        <w:tc>
          <w:tcPr>
            <w:tcW w:w="658" w:type="dxa"/>
            <w:vAlign w:val="center"/>
          </w:tcPr>
          <w:p w:rsidR="00F41BA9" w:rsidRPr="0018298C" w:rsidRDefault="00F41BA9" w:rsidP="00516E03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20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5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967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65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9F778D" w:rsidRPr="00DC4300" w:rsidTr="00872198">
        <w:trPr>
          <w:jc w:val="center"/>
        </w:trPr>
        <w:tc>
          <w:tcPr>
            <w:tcW w:w="658" w:type="dxa"/>
            <w:vAlign w:val="center"/>
          </w:tcPr>
          <w:p w:rsidR="00F41BA9" w:rsidRPr="00DC4300" w:rsidRDefault="00F41BA9" w:rsidP="00516E03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2033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Zarządzenie</w:t>
            </w:r>
            <w:r w:rsidR="00C818F7">
              <w:rPr>
                <w:rFonts w:ascii="Arial" w:hAnsi="Arial" w:cs="Arial"/>
              </w:rPr>
              <w:br/>
              <w:t xml:space="preserve"> N</w:t>
            </w:r>
            <w:r>
              <w:rPr>
                <w:rFonts w:ascii="Arial" w:hAnsi="Arial" w:cs="Arial"/>
              </w:rPr>
              <w:t>r 1</w:t>
            </w:r>
          </w:p>
        </w:tc>
        <w:tc>
          <w:tcPr>
            <w:tcW w:w="1556" w:type="dxa"/>
            <w:vAlign w:val="center"/>
          </w:tcPr>
          <w:p w:rsidR="00F41BA9" w:rsidRDefault="00D234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15.01.2018</w:t>
            </w:r>
          </w:p>
          <w:p w:rsidR="006A4E60" w:rsidRPr="00DC4300" w:rsidRDefault="006A4E60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F41BA9" w:rsidRPr="00DC4300" w:rsidRDefault="00D234CC" w:rsidP="00D23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rozliczania kosztów związanych z utrzymaniem kancelarii leśniczych w Nadleśnictwie Brzeziny</w:t>
            </w:r>
          </w:p>
        </w:tc>
        <w:tc>
          <w:tcPr>
            <w:tcW w:w="1965" w:type="dxa"/>
            <w:vAlign w:val="center"/>
          </w:tcPr>
          <w:p w:rsidR="006A4E60" w:rsidRPr="00DC4300" w:rsidRDefault="00D234CC" w:rsidP="00872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SA.1130.1.2018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C818F7" w:rsidRPr="00DC4300" w:rsidRDefault="00C818F7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3" w:type="dxa"/>
            <w:vAlign w:val="center"/>
          </w:tcPr>
          <w:p w:rsidR="00C818F7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818F7" w:rsidRPr="00DC4300" w:rsidRDefault="00C818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56" w:type="dxa"/>
            <w:vAlign w:val="center"/>
          </w:tcPr>
          <w:p w:rsidR="00C818F7" w:rsidRDefault="00D234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19.01.2018</w:t>
            </w:r>
          </w:p>
          <w:p w:rsidR="00D234CC" w:rsidRDefault="00D234CC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C818F7" w:rsidRDefault="00D234C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sprzedaży na rynku drewna detalicznego</w:t>
            </w:r>
          </w:p>
        </w:tc>
        <w:tc>
          <w:tcPr>
            <w:tcW w:w="1965" w:type="dxa"/>
            <w:vAlign w:val="center"/>
          </w:tcPr>
          <w:p w:rsidR="00C818F7" w:rsidRDefault="00C33E6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ZG.805.1.201</w:t>
            </w:r>
            <w:r w:rsidR="00D234CC">
              <w:rPr>
                <w:rFonts w:ascii="Arial" w:hAnsi="Arial" w:cs="Arial"/>
              </w:rPr>
              <w:t>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33" w:type="dxa"/>
            <w:vAlign w:val="center"/>
          </w:tcPr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56" w:type="dxa"/>
            <w:vAlign w:val="center"/>
          </w:tcPr>
          <w:p w:rsidR="001E2936" w:rsidRDefault="00D234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25.01.2018</w:t>
            </w:r>
          </w:p>
        </w:tc>
        <w:tc>
          <w:tcPr>
            <w:tcW w:w="4967" w:type="dxa"/>
            <w:vAlign w:val="center"/>
          </w:tcPr>
          <w:p w:rsidR="001E2936" w:rsidRDefault="00D234CC" w:rsidP="00D234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 sadzonek wyprodukowanych w Szkółce Mikołajów</w:t>
            </w:r>
          </w:p>
        </w:tc>
        <w:tc>
          <w:tcPr>
            <w:tcW w:w="1965" w:type="dxa"/>
            <w:vAlign w:val="center"/>
          </w:tcPr>
          <w:p w:rsidR="001E2936" w:rsidRDefault="00D234C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ZG.805.4.2018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1E2936" w:rsidRDefault="001E293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vAlign w:val="center"/>
          </w:tcPr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1E2936" w:rsidRDefault="001E293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56" w:type="dxa"/>
            <w:vAlign w:val="center"/>
          </w:tcPr>
          <w:p w:rsidR="001E2936" w:rsidRDefault="00D234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26.01.2018</w:t>
            </w:r>
          </w:p>
          <w:p w:rsidR="00D234CC" w:rsidRDefault="00D234CC" w:rsidP="000415B4">
            <w:pPr>
              <w:jc w:val="center"/>
              <w:rPr>
                <w:rFonts w:ascii="Arial" w:hAnsi="Arial" w:cs="Arial"/>
              </w:rPr>
            </w:pPr>
          </w:p>
          <w:p w:rsidR="00C33E64" w:rsidRDefault="00C33E64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1E2936" w:rsidRDefault="00D234CC" w:rsidP="007F63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Zarządzeniu nr 8/201/ Nadleśniczego Nadleśnictwa Brzeziny w sprawie zasad prowadzenia ewidencji obrotu drewna i użytków niedrzewnych w Nadleśnictwie Brzeziny</w:t>
            </w:r>
          </w:p>
        </w:tc>
        <w:tc>
          <w:tcPr>
            <w:tcW w:w="1965" w:type="dxa"/>
            <w:vAlign w:val="center"/>
          </w:tcPr>
          <w:p w:rsidR="001E2936" w:rsidRDefault="00D234C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Z.800.1.2018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33" w:type="dxa"/>
            <w:vAlign w:val="center"/>
          </w:tcPr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5</w:t>
            </w:r>
          </w:p>
        </w:tc>
        <w:tc>
          <w:tcPr>
            <w:tcW w:w="1556" w:type="dxa"/>
            <w:vAlign w:val="center"/>
          </w:tcPr>
          <w:p w:rsidR="00C06302" w:rsidRDefault="00D234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01.02.2018</w:t>
            </w:r>
          </w:p>
        </w:tc>
        <w:tc>
          <w:tcPr>
            <w:tcW w:w="4967" w:type="dxa"/>
            <w:vAlign w:val="center"/>
          </w:tcPr>
          <w:p w:rsidR="00C06302" w:rsidRDefault="00D234C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Kontroli Wewnętrznej Nadleśnictwa Brzeziny</w:t>
            </w:r>
          </w:p>
        </w:tc>
        <w:tc>
          <w:tcPr>
            <w:tcW w:w="1965" w:type="dxa"/>
            <w:vAlign w:val="center"/>
          </w:tcPr>
          <w:p w:rsidR="00C06302" w:rsidRDefault="00D234CC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KF.101.1.2018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33" w:type="dxa"/>
            <w:vAlign w:val="center"/>
          </w:tcPr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C06302" w:rsidRDefault="00C06302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56" w:type="dxa"/>
            <w:vAlign w:val="center"/>
          </w:tcPr>
          <w:p w:rsidR="00C06302" w:rsidRDefault="00D234CC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01.02.2018</w:t>
            </w:r>
          </w:p>
        </w:tc>
        <w:tc>
          <w:tcPr>
            <w:tcW w:w="4967" w:type="dxa"/>
            <w:vAlign w:val="center"/>
          </w:tcPr>
          <w:p w:rsidR="00C06302" w:rsidRDefault="00D234CC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Regulaminie Organizacyjnym Nadleśnictwa </w:t>
            </w:r>
            <w:r w:rsidR="003F6570">
              <w:rPr>
                <w:rFonts w:ascii="Arial" w:hAnsi="Arial" w:cs="Arial"/>
              </w:rPr>
              <w:t xml:space="preserve"> Brzeziny</w:t>
            </w:r>
          </w:p>
          <w:p w:rsidR="00C06302" w:rsidRDefault="00C06302" w:rsidP="000415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65" w:type="dxa"/>
            <w:vAlign w:val="center"/>
          </w:tcPr>
          <w:p w:rsidR="00C06302" w:rsidRDefault="003F6570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NK.012.2.2018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C06302" w:rsidRDefault="00C06302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33" w:type="dxa"/>
            <w:vAlign w:val="center"/>
          </w:tcPr>
          <w:p w:rsidR="00C06302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56" w:type="dxa"/>
            <w:vAlign w:val="center"/>
          </w:tcPr>
          <w:p w:rsidR="00C06302" w:rsidRDefault="003F657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01.02.2018</w:t>
            </w:r>
          </w:p>
        </w:tc>
        <w:tc>
          <w:tcPr>
            <w:tcW w:w="4967" w:type="dxa"/>
            <w:vAlign w:val="center"/>
          </w:tcPr>
          <w:p w:rsidR="00C06302" w:rsidRDefault="003F6570" w:rsidP="000415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Stałej</w:t>
            </w:r>
            <w:r w:rsidR="00EC305A">
              <w:rPr>
                <w:rFonts w:ascii="Arial" w:hAnsi="Arial" w:cs="Arial"/>
              </w:rPr>
              <w:t xml:space="preserve"> Komisji Przetargowej do przeprowadzenia postępowań o udzielenie zamówienia publicznego w oparciu o ustawę Prawo zamówień publicznych w Nadleśnictwie Brzeziny</w:t>
            </w:r>
          </w:p>
        </w:tc>
        <w:tc>
          <w:tcPr>
            <w:tcW w:w="1965" w:type="dxa"/>
            <w:vAlign w:val="center"/>
          </w:tcPr>
          <w:p w:rsidR="00C06302" w:rsidRDefault="00EC305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SA.270.12.2018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8</w:t>
            </w:r>
          </w:p>
        </w:tc>
        <w:tc>
          <w:tcPr>
            <w:tcW w:w="1556" w:type="dxa"/>
            <w:vAlign w:val="center"/>
          </w:tcPr>
          <w:p w:rsidR="00EC52D6" w:rsidRDefault="00EC305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05.02.2018</w:t>
            </w:r>
          </w:p>
        </w:tc>
        <w:tc>
          <w:tcPr>
            <w:tcW w:w="4967" w:type="dxa"/>
            <w:vAlign w:val="center"/>
          </w:tcPr>
          <w:p w:rsidR="00EC52D6" w:rsidRDefault="00EC305A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EC52D6" w:rsidRDefault="00EC305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NK.012.3.2018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56" w:type="dxa"/>
            <w:vAlign w:val="center"/>
          </w:tcPr>
          <w:p w:rsidR="00EC52D6" w:rsidRDefault="00EC305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09.02.2018</w:t>
            </w:r>
          </w:p>
        </w:tc>
        <w:tc>
          <w:tcPr>
            <w:tcW w:w="4967" w:type="dxa"/>
            <w:vAlign w:val="center"/>
          </w:tcPr>
          <w:p w:rsidR="00EC52D6" w:rsidRDefault="00EC305A" w:rsidP="00EC30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przetargowej na sprzedaż lokali wolnych (pustostanów i gruntów z budynkami mieszkalnymi w budowie na podstawie art. 40a ustawy o lasach</w:t>
            </w:r>
          </w:p>
        </w:tc>
        <w:tc>
          <w:tcPr>
            <w:tcW w:w="1965" w:type="dxa"/>
            <w:vAlign w:val="center"/>
          </w:tcPr>
          <w:p w:rsidR="00EC52D6" w:rsidRDefault="00EC305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SA.2101.1.2018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10</w:t>
            </w:r>
          </w:p>
        </w:tc>
        <w:tc>
          <w:tcPr>
            <w:tcW w:w="1556" w:type="dxa"/>
            <w:vAlign w:val="center"/>
          </w:tcPr>
          <w:p w:rsidR="00EC52D6" w:rsidRDefault="00EC305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15.02.2018</w:t>
            </w:r>
          </w:p>
        </w:tc>
        <w:tc>
          <w:tcPr>
            <w:tcW w:w="4967" w:type="dxa"/>
            <w:vAlign w:val="center"/>
          </w:tcPr>
          <w:p w:rsidR="00EC52D6" w:rsidRDefault="00EC305A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EC52D6" w:rsidRDefault="00EC305A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NK.012.4.2018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EC52D6" w:rsidRDefault="00EC52D6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033" w:type="dxa"/>
            <w:vAlign w:val="center"/>
          </w:tcPr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EC52D6" w:rsidRDefault="00EC52D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56" w:type="dxa"/>
            <w:vAlign w:val="center"/>
          </w:tcPr>
          <w:p w:rsidR="00EC52D6" w:rsidRDefault="00EC305A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15.02.2018</w:t>
            </w:r>
          </w:p>
        </w:tc>
        <w:tc>
          <w:tcPr>
            <w:tcW w:w="4967" w:type="dxa"/>
            <w:vAlign w:val="center"/>
          </w:tcPr>
          <w:p w:rsidR="00EC52D6" w:rsidRDefault="00EC305A" w:rsidP="00DD6B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do ustalenia ceny</w:t>
            </w:r>
            <w:r w:rsidR="005D2CA1">
              <w:rPr>
                <w:rFonts w:ascii="Arial" w:hAnsi="Arial" w:cs="Arial"/>
              </w:rPr>
              <w:t xml:space="preserve"> sprzedaży lokali i gruntów z budynkami mieszkalnymi w budowie na podstawie art. 40a ustawy o lasach</w:t>
            </w:r>
          </w:p>
        </w:tc>
        <w:tc>
          <w:tcPr>
            <w:tcW w:w="1965" w:type="dxa"/>
            <w:vAlign w:val="center"/>
          </w:tcPr>
          <w:p w:rsidR="00EC52D6" w:rsidRDefault="005D2CA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SA.2101.2.2018</w:t>
            </w:r>
          </w:p>
          <w:p w:rsidR="00EC52D6" w:rsidRDefault="00EC52D6" w:rsidP="006A4E60">
            <w:pPr>
              <w:jc w:val="center"/>
              <w:rPr>
                <w:rFonts w:ascii="Arial" w:hAnsi="Arial" w:cs="Arial"/>
              </w:rPr>
            </w:pP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516E03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33" w:type="dxa"/>
            <w:vAlign w:val="center"/>
          </w:tcPr>
          <w:p w:rsidR="00516E03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56" w:type="dxa"/>
            <w:vAlign w:val="center"/>
          </w:tcPr>
          <w:p w:rsidR="00516E03" w:rsidRDefault="005D2CA1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21.02.2018</w:t>
            </w:r>
          </w:p>
        </w:tc>
        <w:tc>
          <w:tcPr>
            <w:tcW w:w="4967" w:type="dxa"/>
            <w:vAlign w:val="center"/>
          </w:tcPr>
          <w:p w:rsidR="00516E03" w:rsidRDefault="005D2CA1" w:rsidP="005D2CA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zmian w Zarządzeniu Nr 23/20111 Nadleśniczego Nadleśnictwa Brzeziny z dnia 01 grudnia 2011 w sprawie świadczeń materialnych wynikających z przepisów bhp dla pracowników nadleśnictwa</w:t>
            </w:r>
          </w:p>
        </w:tc>
        <w:tc>
          <w:tcPr>
            <w:tcW w:w="1965" w:type="dxa"/>
            <w:vAlign w:val="center"/>
          </w:tcPr>
          <w:p w:rsidR="00516E03" w:rsidRDefault="005D2CA1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SA.100.1.2018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</w:tc>
        <w:tc>
          <w:tcPr>
            <w:tcW w:w="1556" w:type="dxa"/>
            <w:vAlign w:val="center"/>
          </w:tcPr>
          <w:p w:rsidR="008F5068" w:rsidRDefault="00D52AA6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21.02.2018</w:t>
            </w:r>
          </w:p>
        </w:tc>
        <w:tc>
          <w:tcPr>
            <w:tcW w:w="4967" w:type="dxa"/>
            <w:vAlign w:val="center"/>
          </w:tcPr>
          <w:p w:rsidR="008F5068" w:rsidRDefault="00D52AA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jednolitego sposobu dokumentowania i rejestracji w SILP prac z zakresu wykonywania, konserwacji i demontażu Grodzeń upraw w Nadleśnictwie Brzeziny </w:t>
            </w:r>
          </w:p>
        </w:tc>
        <w:tc>
          <w:tcPr>
            <w:tcW w:w="1965" w:type="dxa"/>
            <w:vAlign w:val="center"/>
          </w:tcPr>
          <w:p w:rsidR="008F5068" w:rsidRDefault="00D52AA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ZG.7331.5.2017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14</w:t>
            </w:r>
          </w:p>
        </w:tc>
        <w:tc>
          <w:tcPr>
            <w:tcW w:w="1556" w:type="dxa"/>
            <w:vAlign w:val="center"/>
          </w:tcPr>
          <w:p w:rsidR="008F5068" w:rsidRDefault="00D52AA6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26.02.2018</w:t>
            </w:r>
          </w:p>
          <w:p w:rsidR="00D52AA6" w:rsidRDefault="00D52AA6" w:rsidP="008F5068">
            <w:pPr>
              <w:rPr>
                <w:rFonts w:ascii="Arial" w:hAnsi="Arial" w:cs="Arial"/>
              </w:rPr>
            </w:pPr>
          </w:p>
        </w:tc>
        <w:tc>
          <w:tcPr>
            <w:tcW w:w="4967" w:type="dxa"/>
            <w:vAlign w:val="center"/>
          </w:tcPr>
          <w:p w:rsidR="008F5068" w:rsidRDefault="00D52AA6" w:rsidP="00EC52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8F5068" w:rsidRDefault="00D52AA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NK.012.5.2018</w:t>
            </w:r>
          </w:p>
        </w:tc>
      </w:tr>
      <w:tr w:rsidR="009F778D" w:rsidRPr="00DC4300" w:rsidTr="0092099F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15</w:t>
            </w:r>
          </w:p>
        </w:tc>
        <w:tc>
          <w:tcPr>
            <w:tcW w:w="1556" w:type="dxa"/>
            <w:vAlign w:val="center"/>
          </w:tcPr>
          <w:p w:rsidR="008F5068" w:rsidRDefault="00D52AA6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02.03.2018</w:t>
            </w:r>
          </w:p>
        </w:tc>
        <w:tc>
          <w:tcPr>
            <w:tcW w:w="4967" w:type="dxa"/>
            <w:vAlign w:val="center"/>
          </w:tcPr>
          <w:p w:rsidR="008F5068" w:rsidRDefault="00D52AA6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zasad ustalania wysokości stawki czynszu za korzystanie z lokali oraz przynależnych budynków gospodarczych znajdujących się na ternie Nadleśnictwa brzeziny</w:t>
            </w:r>
          </w:p>
        </w:tc>
        <w:tc>
          <w:tcPr>
            <w:tcW w:w="1965" w:type="dxa"/>
            <w:vAlign w:val="center"/>
          </w:tcPr>
          <w:p w:rsidR="008F5068" w:rsidRDefault="00D52AA6" w:rsidP="009209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SA.2131.3.2018</w:t>
            </w:r>
          </w:p>
          <w:p w:rsidR="00D52AA6" w:rsidRDefault="00D52AA6" w:rsidP="0092099F">
            <w:pPr>
              <w:jc w:val="center"/>
              <w:rPr>
                <w:rFonts w:ascii="Arial" w:hAnsi="Arial" w:cs="Arial"/>
              </w:rPr>
            </w:pPr>
          </w:p>
          <w:p w:rsidR="00D52AA6" w:rsidRDefault="00D52AA6" w:rsidP="0092099F">
            <w:pPr>
              <w:jc w:val="center"/>
              <w:rPr>
                <w:rFonts w:ascii="Arial" w:hAnsi="Arial" w:cs="Arial"/>
              </w:rPr>
            </w:pPr>
          </w:p>
          <w:p w:rsidR="00D52AA6" w:rsidRDefault="00D52AA6" w:rsidP="0092099F">
            <w:pPr>
              <w:jc w:val="center"/>
              <w:rPr>
                <w:rFonts w:ascii="Arial" w:hAnsi="Arial" w:cs="Arial"/>
              </w:rPr>
            </w:pPr>
          </w:p>
          <w:p w:rsidR="00D52AA6" w:rsidRDefault="00D52AA6" w:rsidP="0092099F">
            <w:pPr>
              <w:jc w:val="center"/>
              <w:rPr>
                <w:rFonts w:ascii="Arial" w:hAnsi="Arial" w:cs="Arial"/>
              </w:rPr>
            </w:pPr>
          </w:p>
          <w:p w:rsidR="00D52AA6" w:rsidRDefault="00D52AA6" w:rsidP="0092099F">
            <w:pPr>
              <w:jc w:val="center"/>
              <w:rPr>
                <w:rFonts w:ascii="Arial" w:hAnsi="Arial" w:cs="Arial"/>
              </w:rPr>
            </w:pPr>
          </w:p>
          <w:p w:rsidR="00D52AA6" w:rsidRDefault="00D52AA6" w:rsidP="0092099F">
            <w:pPr>
              <w:jc w:val="center"/>
              <w:rPr>
                <w:rFonts w:ascii="Arial" w:hAnsi="Arial" w:cs="Arial"/>
              </w:rPr>
            </w:pP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8F5068" w:rsidRDefault="008F5068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033" w:type="dxa"/>
            <w:vAlign w:val="center"/>
          </w:tcPr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8F5068" w:rsidRDefault="008F506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16</w:t>
            </w:r>
          </w:p>
        </w:tc>
        <w:tc>
          <w:tcPr>
            <w:tcW w:w="1556" w:type="dxa"/>
            <w:vAlign w:val="center"/>
          </w:tcPr>
          <w:p w:rsidR="008F5068" w:rsidRDefault="00D52AA6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01.03.2018</w:t>
            </w:r>
          </w:p>
        </w:tc>
        <w:tc>
          <w:tcPr>
            <w:tcW w:w="4967" w:type="dxa"/>
            <w:vAlign w:val="center"/>
          </w:tcPr>
          <w:p w:rsidR="008F5068" w:rsidRDefault="00D52AA6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zmian w Zarządzeniu nr 23 Nadleśniczego Nadleśnictwa Brzeziny z dnia 15 lipca 2016r w sprawie powołania komisji do odbioru procesów budowlanych prowadzonych w nadleśnictwie Brzeziny </w:t>
            </w:r>
          </w:p>
        </w:tc>
        <w:tc>
          <w:tcPr>
            <w:tcW w:w="1965" w:type="dxa"/>
            <w:vAlign w:val="center"/>
          </w:tcPr>
          <w:p w:rsidR="008F5068" w:rsidRDefault="00D52AA6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SA.2111.1.2018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17</w:t>
            </w:r>
          </w:p>
        </w:tc>
        <w:tc>
          <w:tcPr>
            <w:tcW w:w="1556" w:type="dxa"/>
            <w:vAlign w:val="center"/>
          </w:tcPr>
          <w:p w:rsidR="00AD6B94" w:rsidRDefault="00AD6B94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14.03.2018</w:t>
            </w:r>
          </w:p>
        </w:tc>
        <w:tc>
          <w:tcPr>
            <w:tcW w:w="4967" w:type="dxa"/>
            <w:vAlign w:val="center"/>
          </w:tcPr>
          <w:p w:rsidR="00AD6B94" w:rsidRDefault="00AD6B94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zasad organizacji bezpośredniej w zakresie ochrony przeciwpożarowej</w:t>
            </w:r>
          </w:p>
        </w:tc>
        <w:tc>
          <w:tcPr>
            <w:tcW w:w="1965" w:type="dxa"/>
            <w:vAlign w:val="center"/>
          </w:tcPr>
          <w:p w:rsidR="00AD6B94" w:rsidRDefault="00AD6B9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ZG.2621.3.2018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18</w:t>
            </w:r>
          </w:p>
        </w:tc>
        <w:tc>
          <w:tcPr>
            <w:tcW w:w="1556" w:type="dxa"/>
            <w:vAlign w:val="center"/>
          </w:tcPr>
          <w:p w:rsidR="00AD6B94" w:rsidRDefault="00AD6B94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28.05.2018</w:t>
            </w:r>
          </w:p>
        </w:tc>
        <w:tc>
          <w:tcPr>
            <w:tcW w:w="4967" w:type="dxa"/>
            <w:vAlign w:val="center"/>
          </w:tcPr>
          <w:p w:rsidR="00AD6B94" w:rsidRDefault="00AD6B94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planu Finansowo-gospodarczego Nadleśnictwa Brzeziny na rok 2018 i Nakładów Inwestycyjnych na lata 2019-2022</w:t>
            </w:r>
          </w:p>
        </w:tc>
        <w:tc>
          <w:tcPr>
            <w:tcW w:w="1965" w:type="dxa"/>
            <w:vAlign w:val="center"/>
          </w:tcPr>
          <w:p w:rsidR="00AD6B94" w:rsidRDefault="00AD6B9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KF.0301.1.2018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19</w:t>
            </w:r>
          </w:p>
        </w:tc>
        <w:tc>
          <w:tcPr>
            <w:tcW w:w="1556" w:type="dxa"/>
            <w:vAlign w:val="center"/>
          </w:tcPr>
          <w:p w:rsidR="00AD6B94" w:rsidRDefault="00AD6B94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11.06.2018</w:t>
            </w:r>
          </w:p>
        </w:tc>
        <w:tc>
          <w:tcPr>
            <w:tcW w:w="4967" w:type="dxa"/>
            <w:vAlign w:val="center"/>
          </w:tcPr>
          <w:p w:rsidR="00AD6B94" w:rsidRDefault="00AD6B94" w:rsidP="00D52A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przeprowadzenia inwentaryzacji doraźnej drewna pozostającego na gruncie w Leśnictwie Rokiciny</w:t>
            </w:r>
          </w:p>
        </w:tc>
        <w:tc>
          <w:tcPr>
            <w:tcW w:w="1965" w:type="dxa"/>
            <w:vAlign w:val="center"/>
          </w:tcPr>
          <w:p w:rsidR="00AD6B94" w:rsidRDefault="00AD6B9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SA.370.1.2018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20</w:t>
            </w:r>
          </w:p>
        </w:tc>
        <w:tc>
          <w:tcPr>
            <w:tcW w:w="1556" w:type="dxa"/>
            <w:vAlign w:val="center"/>
          </w:tcPr>
          <w:p w:rsidR="00AD6B94" w:rsidRDefault="00AD6B94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18.06.2018</w:t>
            </w:r>
          </w:p>
        </w:tc>
        <w:tc>
          <w:tcPr>
            <w:tcW w:w="4967" w:type="dxa"/>
            <w:vAlign w:val="center"/>
          </w:tcPr>
          <w:p w:rsidR="00AD6B94" w:rsidRDefault="00AD6B94" w:rsidP="00F572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przeprowadzenia inwentaryzacji doraźnej drewna pozostającego na gruncie w Leśnictwie Kraszew</w:t>
            </w:r>
          </w:p>
        </w:tc>
        <w:tc>
          <w:tcPr>
            <w:tcW w:w="1965" w:type="dxa"/>
            <w:vAlign w:val="center"/>
          </w:tcPr>
          <w:p w:rsidR="00AD6B94" w:rsidRDefault="00AD6B94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SA.370.2.2018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AD6B94" w:rsidRDefault="00AD6B94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033" w:type="dxa"/>
            <w:vAlign w:val="center"/>
          </w:tcPr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AD6B94" w:rsidRDefault="00AD6B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21</w:t>
            </w:r>
          </w:p>
        </w:tc>
        <w:tc>
          <w:tcPr>
            <w:tcW w:w="1556" w:type="dxa"/>
            <w:vAlign w:val="center"/>
          </w:tcPr>
          <w:p w:rsidR="00AD6B94" w:rsidRDefault="00AD6B94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22.06.2018</w:t>
            </w:r>
          </w:p>
        </w:tc>
        <w:tc>
          <w:tcPr>
            <w:tcW w:w="4967" w:type="dxa"/>
            <w:vAlign w:val="center"/>
          </w:tcPr>
          <w:p w:rsidR="00AD6B94" w:rsidRDefault="00AD6B94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wysokości limitu rozmów telefonicznych dla pracowników Nadleśnictwa Brzeziny</w:t>
            </w:r>
          </w:p>
        </w:tc>
        <w:tc>
          <w:tcPr>
            <w:tcW w:w="1965" w:type="dxa"/>
            <w:vAlign w:val="center"/>
          </w:tcPr>
          <w:p w:rsidR="00AD6B94" w:rsidRDefault="00010C6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Sa.401.10.2018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010C63" w:rsidRDefault="00010C63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033" w:type="dxa"/>
            <w:vAlign w:val="center"/>
          </w:tcPr>
          <w:p w:rsidR="00010C63" w:rsidRDefault="00010C6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010C63" w:rsidRDefault="00010C6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22</w:t>
            </w:r>
          </w:p>
        </w:tc>
        <w:tc>
          <w:tcPr>
            <w:tcW w:w="1556" w:type="dxa"/>
            <w:vAlign w:val="center"/>
          </w:tcPr>
          <w:p w:rsidR="00010C63" w:rsidRDefault="00010C63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29.06.2018</w:t>
            </w:r>
          </w:p>
        </w:tc>
        <w:tc>
          <w:tcPr>
            <w:tcW w:w="4967" w:type="dxa"/>
            <w:vAlign w:val="center"/>
          </w:tcPr>
          <w:p w:rsidR="00010C63" w:rsidRDefault="00010C63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zasad ustalania wysokości stawki czynszu za korzystanie z lokali, budynków gospodarczych i garaży znajdujących się na terenie Nadleśnictwa Brzeziny </w:t>
            </w:r>
          </w:p>
        </w:tc>
        <w:tc>
          <w:tcPr>
            <w:tcW w:w="1965" w:type="dxa"/>
            <w:vAlign w:val="center"/>
          </w:tcPr>
          <w:p w:rsidR="00010C63" w:rsidRDefault="00010C6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SA.2131.12.2018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010C63" w:rsidRDefault="00010C63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033" w:type="dxa"/>
            <w:vAlign w:val="center"/>
          </w:tcPr>
          <w:p w:rsidR="00010C63" w:rsidRDefault="00010C6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10C63" w:rsidRDefault="00010C6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23</w:t>
            </w:r>
          </w:p>
        </w:tc>
        <w:tc>
          <w:tcPr>
            <w:tcW w:w="1556" w:type="dxa"/>
            <w:vAlign w:val="center"/>
          </w:tcPr>
          <w:p w:rsidR="00010C63" w:rsidRDefault="00010C63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06.07.2018</w:t>
            </w:r>
          </w:p>
        </w:tc>
        <w:tc>
          <w:tcPr>
            <w:tcW w:w="4967" w:type="dxa"/>
            <w:vAlign w:val="center"/>
          </w:tcPr>
          <w:p w:rsidR="00010C63" w:rsidRDefault="00010C63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przeprowadzenia inwentaryzacji doraźnej magazynu głównego nadleśnictwa</w:t>
            </w:r>
          </w:p>
        </w:tc>
        <w:tc>
          <w:tcPr>
            <w:tcW w:w="1965" w:type="dxa"/>
            <w:vAlign w:val="center"/>
          </w:tcPr>
          <w:p w:rsidR="00010C63" w:rsidRDefault="00010C6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SA.370.3.2018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010C63" w:rsidRDefault="00010C63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33" w:type="dxa"/>
            <w:vAlign w:val="center"/>
          </w:tcPr>
          <w:p w:rsidR="00010C63" w:rsidRDefault="00010C6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010C63" w:rsidRDefault="00010C6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24</w:t>
            </w:r>
          </w:p>
        </w:tc>
        <w:tc>
          <w:tcPr>
            <w:tcW w:w="1556" w:type="dxa"/>
            <w:vAlign w:val="center"/>
          </w:tcPr>
          <w:p w:rsidR="00010C63" w:rsidRDefault="00010C63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13.07.208</w:t>
            </w:r>
          </w:p>
        </w:tc>
        <w:tc>
          <w:tcPr>
            <w:tcW w:w="4967" w:type="dxa"/>
            <w:vAlign w:val="center"/>
          </w:tcPr>
          <w:p w:rsidR="00010C63" w:rsidRDefault="00010C63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010C63" w:rsidRDefault="00010C6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NK.012.6.2018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010C63" w:rsidRDefault="00010C63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033" w:type="dxa"/>
            <w:vAlign w:val="center"/>
          </w:tcPr>
          <w:p w:rsidR="00010C63" w:rsidRDefault="00010C6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</w:t>
            </w:r>
          </w:p>
          <w:p w:rsidR="00010C63" w:rsidRDefault="00010C63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28</w:t>
            </w:r>
          </w:p>
        </w:tc>
        <w:tc>
          <w:tcPr>
            <w:tcW w:w="1556" w:type="dxa"/>
            <w:vAlign w:val="center"/>
          </w:tcPr>
          <w:p w:rsidR="00010C63" w:rsidRDefault="00010C63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13.07.2018</w:t>
            </w:r>
          </w:p>
        </w:tc>
        <w:tc>
          <w:tcPr>
            <w:tcW w:w="4967" w:type="dxa"/>
            <w:vAlign w:val="center"/>
          </w:tcPr>
          <w:p w:rsidR="00010C63" w:rsidRDefault="00010C63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zmian w Regulaminie Organizacyjnym Nadleśnictwa Brzeziny</w:t>
            </w:r>
          </w:p>
        </w:tc>
        <w:tc>
          <w:tcPr>
            <w:tcW w:w="1965" w:type="dxa"/>
            <w:vAlign w:val="center"/>
          </w:tcPr>
          <w:p w:rsidR="00010C63" w:rsidRDefault="00010C63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NK.012.7.2018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9F778D" w:rsidRDefault="009F778D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033" w:type="dxa"/>
            <w:vAlign w:val="center"/>
          </w:tcPr>
          <w:p w:rsidR="009F778D" w:rsidRDefault="009F778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9F778D" w:rsidRDefault="009F778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28</w:t>
            </w:r>
          </w:p>
        </w:tc>
        <w:tc>
          <w:tcPr>
            <w:tcW w:w="1556" w:type="dxa"/>
            <w:vAlign w:val="center"/>
          </w:tcPr>
          <w:p w:rsidR="009F778D" w:rsidRDefault="009F778D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26.07.2018</w:t>
            </w:r>
          </w:p>
        </w:tc>
        <w:tc>
          <w:tcPr>
            <w:tcW w:w="4967" w:type="dxa"/>
            <w:vAlign w:val="center"/>
          </w:tcPr>
          <w:p w:rsidR="009F778D" w:rsidRDefault="009F778D" w:rsidP="009F77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wysokości stawek czynszu za korzystanie z lokali mieszkalnych, budynków gospodarczych i garaży znajdujących Si e na terenie Nadleśnictwa brzeziny</w:t>
            </w:r>
          </w:p>
        </w:tc>
        <w:tc>
          <w:tcPr>
            <w:tcW w:w="1965" w:type="dxa"/>
            <w:vAlign w:val="center"/>
          </w:tcPr>
          <w:p w:rsidR="009F778D" w:rsidRDefault="009F778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SA.2131.12.2018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9F778D" w:rsidRDefault="009F778D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033" w:type="dxa"/>
            <w:vAlign w:val="center"/>
          </w:tcPr>
          <w:p w:rsidR="009F778D" w:rsidRDefault="009F778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9F778D" w:rsidRDefault="009F778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27</w:t>
            </w:r>
          </w:p>
        </w:tc>
        <w:tc>
          <w:tcPr>
            <w:tcW w:w="1556" w:type="dxa"/>
            <w:vAlign w:val="center"/>
          </w:tcPr>
          <w:p w:rsidR="009F778D" w:rsidRDefault="009F778D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12.09.2018</w:t>
            </w:r>
          </w:p>
        </w:tc>
        <w:tc>
          <w:tcPr>
            <w:tcW w:w="4967" w:type="dxa"/>
            <w:vAlign w:val="center"/>
          </w:tcPr>
          <w:p w:rsidR="009F778D" w:rsidRDefault="009F778D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przeprowadzenie inwentaryzacji okresowej ( rocznej)</w:t>
            </w:r>
          </w:p>
        </w:tc>
        <w:tc>
          <w:tcPr>
            <w:tcW w:w="1965" w:type="dxa"/>
            <w:vAlign w:val="center"/>
          </w:tcPr>
          <w:p w:rsidR="009F778D" w:rsidRDefault="009F778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SA.370.4.2018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9F778D" w:rsidRDefault="009F778D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033" w:type="dxa"/>
            <w:vAlign w:val="center"/>
          </w:tcPr>
          <w:p w:rsidR="009F778D" w:rsidRDefault="009F778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9F778D" w:rsidRDefault="009F778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28</w:t>
            </w:r>
          </w:p>
        </w:tc>
        <w:tc>
          <w:tcPr>
            <w:tcW w:w="1556" w:type="dxa"/>
            <w:vAlign w:val="center"/>
          </w:tcPr>
          <w:p w:rsidR="009F778D" w:rsidRDefault="009F778D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12.09.2018</w:t>
            </w:r>
          </w:p>
        </w:tc>
        <w:tc>
          <w:tcPr>
            <w:tcW w:w="4967" w:type="dxa"/>
            <w:vAlign w:val="center"/>
          </w:tcPr>
          <w:p w:rsidR="009F778D" w:rsidRDefault="009F778D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harmonogramu przeprowadzenia inwentaryzacji okresowej (rocznej), wykazu pól spisowych , terminów przeprowadzenia spisów z natury oraz składów zespołów spisowych w inwentaryzacji 2018 roku</w:t>
            </w:r>
          </w:p>
        </w:tc>
        <w:tc>
          <w:tcPr>
            <w:tcW w:w="1965" w:type="dxa"/>
            <w:vAlign w:val="center"/>
          </w:tcPr>
          <w:p w:rsidR="009F778D" w:rsidRDefault="009F778D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SA.370.4.2018</w:t>
            </w:r>
          </w:p>
        </w:tc>
      </w:tr>
      <w:tr w:rsidR="009F778D" w:rsidRPr="00DC4300" w:rsidTr="006A4E60">
        <w:trPr>
          <w:jc w:val="center"/>
        </w:trPr>
        <w:tc>
          <w:tcPr>
            <w:tcW w:w="658" w:type="dxa"/>
            <w:vAlign w:val="center"/>
          </w:tcPr>
          <w:p w:rsidR="009F778D" w:rsidRDefault="009F778D" w:rsidP="00516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033" w:type="dxa"/>
            <w:vAlign w:val="center"/>
          </w:tcPr>
          <w:p w:rsidR="009F778D" w:rsidRDefault="00BF7E5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Zarządzenie </w:t>
            </w:r>
          </w:p>
          <w:p w:rsidR="00BF7E58" w:rsidRDefault="00BF7E58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29</w:t>
            </w:r>
          </w:p>
        </w:tc>
        <w:tc>
          <w:tcPr>
            <w:tcW w:w="1556" w:type="dxa"/>
            <w:vAlign w:val="center"/>
          </w:tcPr>
          <w:p w:rsidR="009F778D" w:rsidRDefault="00BF7E58" w:rsidP="008F5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17.09.2018</w:t>
            </w:r>
          </w:p>
        </w:tc>
        <w:tc>
          <w:tcPr>
            <w:tcW w:w="4967" w:type="dxa"/>
            <w:vAlign w:val="center"/>
          </w:tcPr>
          <w:p w:rsidR="009F778D" w:rsidRDefault="00BF7E58" w:rsidP="00AD6B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cen sadzonek wyprodukowanych w Szkółce Mikołajów </w:t>
            </w:r>
          </w:p>
        </w:tc>
        <w:tc>
          <w:tcPr>
            <w:tcW w:w="1965" w:type="dxa"/>
            <w:vAlign w:val="center"/>
          </w:tcPr>
          <w:p w:rsidR="009F778D" w:rsidRDefault="00BF7E58" w:rsidP="006A4E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ZG.805.22.2018</w:t>
            </w:r>
          </w:p>
        </w:tc>
      </w:tr>
    </w:tbl>
    <w:p w:rsidR="003949AF" w:rsidRDefault="003949AF"/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00092"/>
    <w:rsid w:val="00001554"/>
    <w:rsid w:val="00010C63"/>
    <w:rsid w:val="00032F1F"/>
    <w:rsid w:val="00060104"/>
    <w:rsid w:val="000B0769"/>
    <w:rsid w:val="000C01CA"/>
    <w:rsid w:val="000C050A"/>
    <w:rsid w:val="000E0F1E"/>
    <w:rsid w:val="001376B5"/>
    <w:rsid w:val="00186AFE"/>
    <w:rsid w:val="00196FBD"/>
    <w:rsid w:val="001D2D07"/>
    <w:rsid w:val="001E2936"/>
    <w:rsid w:val="00236BFD"/>
    <w:rsid w:val="00240CEA"/>
    <w:rsid w:val="002539BB"/>
    <w:rsid w:val="002837B9"/>
    <w:rsid w:val="00294030"/>
    <w:rsid w:val="002B2EDC"/>
    <w:rsid w:val="0032428A"/>
    <w:rsid w:val="00327D4C"/>
    <w:rsid w:val="00331D08"/>
    <w:rsid w:val="0034683C"/>
    <w:rsid w:val="003762EB"/>
    <w:rsid w:val="00376B1A"/>
    <w:rsid w:val="003845D0"/>
    <w:rsid w:val="003949AF"/>
    <w:rsid w:val="003B4D55"/>
    <w:rsid w:val="003F6570"/>
    <w:rsid w:val="00407999"/>
    <w:rsid w:val="0042791B"/>
    <w:rsid w:val="004622F8"/>
    <w:rsid w:val="004A28A5"/>
    <w:rsid w:val="004A5ED1"/>
    <w:rsid w:val="004C4E5F"/>
    <w:rsid w:val="004E15E9"/>
    <w:rsid w:val="00501263"/>
    <w:rsid w:val="00516E03"/>
    <w:rsid w:val="0053448E"/>
    <w:rsid w:val="005377F5"/>
    <w:rsid w:val="005535C4"/>
    <w:rsid w:val="005557C7"/>
    <w:rsid w:val="0058105E"/>
    <w:rsid w:val="005852C0"/>
    <w:rsid w:val="00594090"/>
    <w:rsid w:val="005963EA"/>
    <w:rsid w:val="005A7E04"/>
    <w:rsid w:val="005B7FFC"/>
    <w:rsid w:val="005D2CA1"/>
    <w:rsid w:val="0060653F"/>
    <w:rsid w:val="00636816"/>
    <w:rsid w:val="006378AE"/>
    <w:rsid w:val="00684B41"/>
    <w:rsid w:val="0068790E"/>
    <w:rsid w:val="006A4E60"/>
    <w:rsid w:val="00710293"/>
    <w:rsid w:val="00750BB9"/>
    <w:rsid w:val="0075345D"/>
    <w:rsid w:val="007542D8"/>
    <w:rsid w:val="00772E9A"/>
    <w:rsid w:val="00785CED"/>
    <w:rsid w:val="007904EE"/>
    <w:rsid w:val="007911A2"/>
    <w:rsid w:val="007B73B3"/>
    <w:rsid w:val="007C0BB6"/>
    <w:rsid w:val="007E1835"/>
    <w:rsid w:val="007F6311"/>
    <w:rsid w:val="008100B9"/>
    <w:rsid w:val="00810A41"/>
    <w:rsid w:val="00816A16"/>
    <w:rsid w:val="0083289A"/>
    <w:rsid w:val="0084588D"/>
    <w:rsid w:val="00854385"/>
    <w:rsid w:val="00871A54"/>
    <w:rsid w:val="00872198"/>
    <w:rsid w:val="008C5E7E"/>
    <w:rsid w:val="008D53C1"/>
    <w:rsid w:val="008F42C3"/>
    <w:rsid w:val="008F5068"/>
    <w:rsid w:val="009034DE"/>
    <w:rsid w:val="0092099F"/>
    <w:rsid w:val="009F5A92"/>
    <w:rsid w:val="009F778D"/>
    <w:rsid w:val="00A062EE"/>
    <w:rsid w:val="00A227B0"/>
    <w:rsid w:val="00A30882"/>
    <w:rsid w:val="00A513F6"/>
    <w:rsid w:val="00A51D48"/>
    <w:rsid w:val="00AB4655"/>
    <w:rsid w:val="00AB4ACC"/>
    <w:rsid w:val="00AC47AE"/>
    <w:rsid w:val="00AD6B94"/>
    <w:rsid w:val="00B40558"/>
    <w:rsid w:val="00B46CF9"/>
    <w:rsid w:val="00B5734C"/>
    <w:rsid w:val="00B94ACB"/>
    <w:rsid w:val="00BB31D1"/>
    <w:rsid w:val="00BD59F1"/>
    <w:rsid w:val="00BF7E58"/>
    <w:rsid w:val="00C06302"/>
    <w:rsid w:val="00C14474"/>
    <w:rsid w:val="00C16A58"/>
    <w:rsid w:val="00C33E64"/>
    <w:rsid w:val="00C64D10"/>
    <w:rsid w:val="00C700A3"/>
    <w:rsid w:val="00C818F7"/>
    <w:rsid w:val="00C81B01"/>
    <w:rsid w:val="00CA61DF"/>
    <w:rsid w:val="00CB1520"/>
    <w:rsid w:val="00CB6317"/>
    <w:rsid w:val="00CD6926"/>
    <w:rsid w:val="00D06F94"/>
    <w:rsid w:val="00D234CC"/>
    <w:rsid w:val="00D47743"/>
    <w:rsid w:val="00D52AA6"/>
    <w:rsid w:val="00D56970"/>
    <w:rsid w:val="00D612BF"/>
    <w:rsid w:val="00D64908"/>
    <w:rsid w:val="00D74C0F"/>
    <w:rsid w:val="00D8094A"/>
    <w:rsid w:val="00D84BA6"/>
    <w:rsid w:val="00DA1EA1"/>
    <w:rsid w:val="00DA45DF"/>
    <w:rsid w:val="00DB3802"/>
    <w:rsid w:val="00DC200A"/>
    <w:rsid w:val="00DD2EA1"/>
    <w:rsid w:val="00DD6A37"/>
    <w:rsid w:val="00DD6B05"/>
    <w:rsid w:val="00E2794B"/>
    <w:rsid w:val="00E344D1"/>
    <w:rsid w:val="00E627C3"/>
    <w:rsid w:val="00E66FFC"/>
    <w:rsid w:val="00EA1084"/>
    <w:rsid w:val="00EC1A5C"/>
    <w:rsid w:val="00EC305A"/>
    <w:rsid w:val="00EC3EDB"/>
    <w:rsid w:val="00EC52D6"/>
    <w:rsid w:val="00EF414C"/>
    <w:rsid w:val="00F10B60"/>
    <w:rsid w:val="00F14575"/>
    <w:rsid w:val="00F31CFA"/>
    <w:rsid w:val="00F32972"/>
    <w:rsid w:val="00F3634F"/>
    <w:rsid w:val="00F37FC6"/>
    <w:rsid w:val="00F41BA9"/>
    <w:rsid w:val="00F57CD9"/>
    <w:rsid w:val="00F73C50"/>
    <w:rsid w:val="00F75980"/>
    <w:rsid w:val="00F93D09"/>
    <w:rsid w:val="00FE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8</cp:revision>
  <dcterms:created xsi:type="dcterms:W3CDTF">2018-04-16T06:20:00Z</dcterms:created>
  <dcterms:modified xsi:type="dcterms:W3CDTF">2018-10-19T10:06:00Z</dcterms:modified>
</cp:coreProperties>
</file>